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FEE" w:rsidRPr="00DA1FEE" w:rsidRDefault="00DA1FEE" w:rsidP="00DA1FEE">
      <w:pPr>
        <w:ind w:firstLine="708"/>
        <w:jc w:val="center"/>
        <w:rPr>
          <w:b/>
          <w:bCs/>
          <w:sz w:val="96"/>
          <w:szCs w:val="96"/>
        </w:rPr>
      </w:pPr>
      <w:r w:rsidRPr="00DA1FEE">
        <w:rPr>
          <w:b/>
          <w:bCs/>
          <w:sz w:val="96"/>
          <w:szCs w:val="96"/>
        </w:rPr>
        <w:t>NOTE</w:t>
      </w:r>
    </w:p>
    <w:p w:rsidR="00DA1FEE" w:rsidRPr="00DA1FEE" w:rsidRDefault="00DA1FEE" w:rsidP="00DA1FEE">
      <w:pPr>
        <w:jc w:val="both"/>
        <w:rPr>
          <w:sz w:val="48"/>
          <w:szCs w:val="48"/>
        </w:rPr>
      </w:pPr>
    </w:p>
    <w:p w:rsidR="00DA1FEE" w:rsidRPr="00DA1FEE" w:rsidRDefault="00DA1FEE" w:rsidP="00DA1FEE">
      <w:pPr>
        <w:jc w:val="both"/>
        <w:rPr>
          <w:sz w:val="48"/>
          <w:szCs w:val="48"/>
        </w:rPr>
      </w:pPr>
      <w:r w:rsidRPr="00DA1FEE">
        <w:rPr>
          <w:sz w:val="48"/>
          <w:szCs w:val="48"/>
        </w:rPr>
        <w:t>Le</w:t>
      </w:r>
      <w:r w:rsidRPr="00DA1FEE">
        <w:rPr>
          <w:sz w:val="48"/>
          <w:szCs w:val="48"/>
        </w:rPr>
        <w:t xml:space="preserve"> </w:t>
      </w:r>
      <w:bookmarkStart w:id="0" w:name="_GoBack"/>
      <w:r w:rsidRPr="00DA1FEE">
        <w:rPr>
          <w:b/>
          <w:bCs/>
          <w:sz w:val="48"/>
          <w:szCs w:val="48"/>
        </w:rPr>
        <w:t>Bureau National Erasmus+ Algérie</w:t>
      </w:r>
      <w:r w:rsidRPr="00DA1FEE">
        <w:rPr>
          <w:sz w:val="48"/>
          <w:szCs w:val="48"/>
        </w:rPr>
        <w:t xml:space="preserve"> </w:t>
      </w:r>
      <w:bookmarkEnd w:id="0"/>
      <w:r w:rsidRPr="00DA1FEE">
        <w:rPr>
          <w:sz w:val="48"/>
          <w:szCs w:val="48"/>
        </w:rPr>
        <w:t>organise les</w:t>
      </w:r>
      <w:r w:rsidRPr="00DA1FEE">
        <w:rPr>
          <w:sz w:val="48"/>
          <w:szCs w:val="48"/>
        </w:rPr>
        <w:t xml:space="preserve"> </w:t>
      </w:r>
      <w:r w:rsidRPr="00DA1FEE">
        <w:rPr>
          <w:b/>
          <w:bCs/>
          <w:sz w:val="48"/>
          <w:szCs w:val="48"/>
        </w:rPr>
        <w:t>20 et 21 novembre 2024</w:t>
      </w:r>
      <w:r w:rsidRPr="00DA1FEE">
        <w:rPr>
          <w:sz w:val="48"/>
          <w:szCs w:val="48"/>
        </w:rPr>
        <w:t>, en partenariat avec le Bureau National Erasmus+ Liban, un atelier</w:t>
      </w:r>
      <w:r w:rsidRPr="00DA1FEE">
        <w:rPr>
          <w:sz w:val="48"/>
          <w:szCs w:val="48"/>
        </w:rPr>
        <w:t xml:space="preserve"> </w:t>
      </w:r>
      <w:r w:rsidRPr="00DA1FEE">
        <w:rPr>
          <w:sz w:val="48"/>
          <w:szCs w:val="48"/>
        </w:rPr>
        <w:t xml:space="preserve">en ligne intitulé « </w:t>
      </w:r>
      <w:proofErr w:type="spellStart"/>
      <w:r w:rsidRPr="00DA1FEE">
        <w:rPr>
          <w:b/>
          <w:bCs/>
          <w:sz w:val="48"/>
          <w:szCs w:val="48"/>
        </w:rPr>
        <w:t>Higher</w:t>
      </w:r>
      <w:proofErr w:type="spellEnd"/>
      <w:r w:rsidRPr="00DA1FEE">
        <w:rPr>
          <w:b/>
          <w:bCs/>
          <w:sz w:val="48"/>
          <w:szCs w:val="48"/>
        </w:rPr>
        <w:t xml:space="preserve"> Education and </w:t>
      </w:r>
      <w:proofErr w:type="spellStart"/>
      <w:r w:rsidRPr="00DA1FEE">
        <w:rPr>
          <w:b/>
          <w:bCs/>
          <w:sz w:val="48"/>
          <w:szCs w:val="48"/>
        </w:rPr>
        <w:t>Greening</w:t>
      </w:r>
      <w:proofErr w:type="spellEnd"/>
      <w:r w:rsidRPr="00DA1FEE">
        <w:rPr>
          <w:b/>
          <w:bCs/>
          <w:sz w:val="48"/>
          <w:szCs w:val="48"/>
        </w:rPr>
        <w:t xml:space="preserve"> in </w:t>
      </w:r>
      <w:proofErr w:type="spellStart"/>
      <w:r w:rsidRPr="00DA1FEE">
        <w:rPr>
          <w:b/>
          <w:bCs/>
          <w:sz w:val="48"/>
          <w:szCs w:val="48"/>
        </w:rPr>
        <w:t>Algeria</w:t>
      </w:r>
      <w:proofErr w:type="spellEnd"/>
      <w:r w:rsidRPr="00DA1FEE">
        <w:rPr>
          <w:b/>
          <w:bCs/>
          <w:sz w:val="48"/>
          <w:szCs w:val="48"/>
        </w:rPr>
        <w:t xml:space="preserve"> and Lebanon</w:t>
      </w:r>
      <w:r w:rsidRPr="00DA1FEE">
        <w:rPr>
          <w:sz w:val="48"/>
          <w:szCs w:val="48"/>
        </w:rPr>
        <w:t xml:space="preserve"> », axé sur le rôle de</w:t>
      </w:r>
      <w:r w:rsidRPr="00DA1FEE">
        <w:rPr>
          <w:sz w:val="48"/>
          <w:szCs w:val="48"/>
        </w:rPr>
        <w:t xml:space="preserve"> </w:t>
      </w:r>
      <w:r w:rsidRPr="00DA1FEE">
        <w:rPr>
          <w:sz w:val="48"/>
          <w:szCs w:val="48"/>
        </w:rPr>
        <w:t>l’enseignement dans la transition écologique. Cet atelier, dont ci-joint la note conceptuelle et</w:t>
      </w:r>
      <w:r w:rsidRPr="00DA1FEE">
        <w:rPr>
          <w:sz w:val="48"/>
          <w:szCs w:val="48"/>
        </w:rPr>
        <w:t xml:space="preserve"> </w:t>
      </w:r>
      <w:r w:rsidRPr="00DA1FEE">
        <w:rPr>
          <w:sz w:val="48"/>
          <w:szCs w:val="48"/>
        </w:rPr>
        <w:t>l’agenda, réunira des experts nationaux et internationaux, parmi lesquels :</w:t>
      </w:r>
    </w:p>
    <w:p w:rsidR="00DA1FEE" w:rsidRPr="00DA1FEE" w:rsidRDefault="00DA1FEE" w:rsidP="00DA1FEE">
      <w:pPr>
        <w:jc w:val="both"/>
        <w:rPr>
          <w:sz w:val="48"/>
          <w:szCs w:val="48"/>
        </w:rPr>
      </w:pPr>
      <w:r w:rsidRPr="00DA1FEE">
        <w:rPr>
          <w:sz w:val="48"/>
          <w:szCs w:val="48"/>
        </w:rPr>
        <w:t>-</w:t>
      </w:r>
      <w:r w:rsidRPr="00DA1FEE">
        <w:rPr>
          <w:b/>
          <w:bCs/>
          <w:sz w:val="48"/>
          <w:szCs w:val="48"/>
        </w:rPr>
        <w:t xml:space="preserve">M. Alfonso </w:t>
      </w:r>
      <w:proofErr w:type="spellStart"/>
      <w:r w:rsidRPr="00DA1FEE">
        <w:rPr>
          <w:b/>
          <w:bCs/>
          <w:sz w:val="48"/>
          <w:szCs w:val="48"/>
        </w:rPr>
        <w:t>Marzal</w:t>
      </w:r>
      <w:proofErr w:type="spellEnd"/>
      <w:r w:rsidRPr="00DA1FEE">
        <w:rPr>
          <w:sz w:val="48"/>
          <w:szCs w:val="48"/>
        </w:rPr>
        <w:t xml:space="preserve"> (Université d’Estrémadure, Espagne), spécialiste de l’Alliance</w:t>
      </w:r>
      <w:r>
        <w:rPr>
          <w:sz w:val="48"/>
          <w:szCs w:val="48"/>
        </w:rPr>
        <w:t xml:space="preserve"> </w:t>
      </w:r>
      <w:r w:rsidRPr="00DA1FEE">
        <w:rPr>
          <w:sz w:val="48"/>
          <w:szCs w:val="48"/>
        </w:rPr>
        <w:t>des Universités Vertes Européennes</w:t>
      </w:r>
      <w:r>
        <w:rPr>
          <w:sz w:val="48"/>
          <w:szCs w:val="48"/>
        </w:rPr>
        <w:t> ;</w:t>
      </w:r>
      <w:r w:rsidRPr="00DA1FEE">
        <w:rPr>
          <w:sz w:val="48"/>
          <w:szCs w:val="48"/>
        </w:rPr>
        <w:t xml:space="preserve"> </w:t>
      </w:r>
    </w:p>
    <w:p w:rsidR="00DA1FEE" w:rsidRPr="00DA1FEE" w:rsidRDefault="00DA1FEE" w:rsidP="00DA1FEE">
      <w:pPr>
        <w:jc w:val="both"/>
        <w:rPr>
          <w:sz w:val="48"/>
          <w:szCs w:val="48"/>
        </w:rPr>
      </w:pPr>
      <w:r w:rsidRPr="00DA1FEE">
        <w:rPr>
          <w:sz w:val="48"/>
          <w:szCs w:val="48"/>
        </w:rPr>
        <w:t xml:space="preserve">- </w:t>
      </w:r>
      <w:r w:rsidRPr="00DA1FEE">
        <w:rPr>
          <w:b/>
          <w:bCs/>
          <w:sz w:val="48"/>
          <w:szCs w:val="48"/>
        </w:rPr>
        <w:t xml:space="preserve">M. Andrea </w:t>
      </w:r>
      <w:proofErr w:type="spellStart"/>
      <w:r w:rsidRPr="00DA1FEE">
        <w:rPr>
          <w:b/>
          <w:bCs/>
          <w:sz w:val="48"/>
          <w:szCs w:val="48"/>
        </w:rPr>
        <w:t>Vargiu</w:t>
      </w:r>
      <w:proofErr w:type="spellEnd"/>
      <w:r w:rsidRPr="00DA1FEE">
        <w:rPr>
          <w:sz w:val="48"/>
          <w:szCs w:val="48"/>
        </w:rPr>
        <w:t xml:space="preserve"> (Université de Sassari, Italie), expert en intégration des principes</w:t>
      </w:r>
    </w:p>
    <w:p w:rsidR="00DA1FEE" w:rsidRPr="00DA1FEE" w:rsidRDefault="00DA1FEE" w:rsidP="00DA1FEE">
      <w:pPr>
        <w:jc w:val="both"/>
        <w:rPr>
          <w:sz w:val="48"/>
          <w:szCs w:val="48"/>
        </w:rPr>
      </w:pPr>
      <w:proofErr w:type="gramStart"/>
      <w:r w:rsidRPr="00DA1FEE">
        <w:rPr>
          <w:sz w:val="48"/>
          <w:szCs w:val="48"/>
        </w:rPr>
        <w:lastRenderedPageBreak/>
        <w:t>de</w:t>
      </w:r>
      <w:proofErr w:type="gramEnd"/>
      <w:r w:rsidRPr="00DA1FEE">
        <w:rPr>
          <w:sz w:val="48"/>
          <w:szCs w:val="48"/>
        </w:rPr>
        <w:t xml:space="preserve"> durabilité dans les systèmes éducatifs ;</w:t>
      </w:r>
    </w:p>
    <w:p w:rsidR="00DA1FEE" w:rsidRPr="00DA1FEE" w:rsidRDefault="00DA1FEE" w:rsidP="00DA1FEE">
      <w:pPr>
        <w:jc w:val="both"/>
        <w:rPr>
          <w:sz w:val="48"/>
          <w:szCs w:val="48"/>
        </w:rPr>
      </w:pPr>
      <w:r w:rsidRPr="00DA1FEE">
        <w:rPr>
          <w:sz w:val="48"/>
          <w:szCs w:val="48"/>
        </w:rPr>
        <w:t>- Des intervenants de Jordanie et de Tunisie partageront leurs expériences sur</w:t>
      </w:r>
      <w:r>
        <w:rPr>
          <w:sz w:val="48"/>
          <w:szCs w:val="48"/>
        </w:rPr>
        <w:t xml:space="preserve"> </w:t>
      </w:r>
      <w:r w:rsidRPr="00DA1FEE">
        <w:rPr>
          <w:sz w:val="48"/>
          <w:szCs w:val="48"/>
        </w:rPr>
        <w:t>l’intégration des politiques durables dans l’enseignement supérieur.</w:t>
      </w:r>
    </w:p>
    <w:p w:rsidR="00E2587C" w:rsidRPr="00DA1FEE" w:rsidRDefault="00DA1FEE" w:rsidP="00DA1FEE">
      <w:pPr>
        <w:jc w:val="both"/>
        <w:rPr>
          <w:sz w:val="48"/>
          <w:szCs w:val="48"/>
        </w:rPr>
      </w:pPr>
      <w:r w:rsidRPr="00DA1FEE">
        <w:rPr>
          <w:sz w:val="48"/>
          <w:szCs w:val="48"/>
        </w:rPr>
        <w:t>A l’effet d’y participer, je vous saurai gré des dispositions que vous voudriez bien</w:t>
      </w:r>
      <w:r>
        <w:rPr>
          <w:sz w:val="48"/>
          <w:szCs w:val="48"/>
        </w:rPr>
        <w:t xml:space="preserve"> </w:t>
      </w:r>
      <w:r w:rsidRPr="00DA1FEE">
        <w:rPr>
          <w:sz w:val="48"/>
          <w:szCs w:val="48"/>
        </w:rPr>
        <w:t>prendre pour encourager les établissements de votre région à participer audit atelier, en</w:t>
      </w:r>
      <w:r>
        <w:rPr>
          <w:sz w:val="48"/>
          <w:szCs w:val="48"/>
        </w:rPr>
        <w:t xml:space="preserve"> </w:t>
      </w:r>
      <w:r w:rsidRPr="00DA1FEE">
        <w:rPr>
          <w:sz w:val="48"/>
          <w:szCs w:val="48"/>
        </w:rPr>
        <w:t xml:space="preserve">s’inscrivant sur le lien suivant : </w:t>
      </w:r>
      <w:r w:rsidRPr="00DA1FEE">
        <w:rPr>
          <w:b/>
          <w:bCs/>
          <w:sz w:val="48"/>
          <w:szCs w:val="48"/>
        </w:rPr>
        <w:t>https://erasmusplus.dz/Greening-Workshop</w:t>
      </w:r>
    </w:p>
    <w:sectPr w:rsidR="00E2587C" w:rsidRPr="00DA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EE"/>
    <w:rsid w:val="00DA1FEE"/>
    <w:rsid w:val="00E2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2024-11-17T13:56:00Z</dcterms:created>
  <dcterms:modified xsi:type="dcterms:W3CDTF">2024-11-17T14:02:00Z</dcterms:modified>
</cp:coreProperties>
</file>